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19"/>
        <w:gridCol w:w="6522"/>
      </w:tblGrid>
      <w:tr w:rsidR="00572B23" w:rsidRPr="00380560" w14:paraId="5ABBC1AE" w14:textId="77777777" w:rsidTr="00910085">
        <w:trPr>
          <w:trHeight w:hRule="exact" w:val="506"/>
        </w:trPr>
        <w:tc>
          <w:tcPr>
            <w:tcW w:w="1471" w:type="pct"/>
          </w:tcPr>
          <w:p w14:paraId="3344E1F7" w14:textId="77777777" w:rsidR="00572B23" w:rsidRDefault="00EB0F2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SE</w:t>
            </w:r>
            <w:r w:rsidR="00431B97">
              <w:rPr>
                <w:rFonts w:ascii="Arial" w:hAnsi="Arial" w:cs="Arial"/>
                <w:lang w:val="de-DE"/>
              </w:rPr>
              <w:t>C</w:t>
            </w:r>
            <w:r>
              <w:rPr>
                <w:rFonts w:ascii="Arial" w:hAnsi="Arial" w:cs="Arial"/>
                <w:lang w:val="de-DE"/>
              </w:rPr>
              <w:t>TOR A SER AUDITADO</w:t>
            </w:r>
          </w:p>
        </w:tc>
        <w:tc>
          <w:tcPr>
            <w:tcW w:w="3529" w:type="pct"/>
            <w:tcBorders>
              <w:bottom w:val="single" w:sz="6" w:space="0" w:color="000000"/>
            </w:tcBorders>
            <w:shd w:val="clear" w:color="auto" w:fill="FFFF99"/>
          </w:tcPr>
          <w:p w14:paraId="749D89C8" w14:textId="77777777" w:rsidR="00572B23" w:rsidRDefault="00572B23">
            <w:pPr>
              <w:tabs>
                <w:tab w:val="right" w:pos="5652"/>
              </w:tabs>
              <w:rPr>
                <w:rFonts w:ascii="Arial" w:hAnsi="Arial" w:cs="Arial"/>
              </w:rPr>
            </w:pPr>
          </w:p>
        </w:tc>
      </w:tr>
      <w:tr w:rsidR="00572B23" w:rsidRPr="00380560" w14:paraId="19409F2C" w14:textId="77777777" w:rsidTr="00910085">
        <w:trPr>
          <w:trHeight w:hRule="exact" w:val="614"/>
        </w:trPr>
        <w:tc>
          <w:tcPr>
            <w:tcW w:w="1471" w:type="pct"/>
          </w:tcPr>
          <w:p w14:paraId="70020C25" w14:textId="77777777" w:rsidR="00572B23" w:rsidRPr="00380560" w:rsidRDefault="00EB0F2E" w:rsidP="00431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</w:t>
            </w:r>
            <w:r w:rsidR="00431B97">
              <w:rPr>
                <w:rFonts w:ascii="Arial" w:hAnsi="Arial" w:cs="Arial"/>
              </w:rPr>
              <w:t>ABLE</w:t>
            </w:r>
            <w:r>
              <w:rPr>
                <w:rFonts w:ascii="Arial" w:hAnsi="Arial" w:cs="Arial"/>
              </w:rPr>
              <w:t xml:space="preserve"> </w:t>
            </w:r>
            <w:r w:rsidR="00431B97">
              <w:rPr>
                <w:rFonts w:ascii="Arial" w:hAnsi="Arial" w:cs="Arial"/>
              </w:rPr>
              <w:t>DEL</w:t>
            </w:r>
            <w:r>
              <w:rPr>
                <w:rFonts w:ascii="Arial" w:hAnsi="Arial" w:cs="Arial"/>
              </w:rPr>
              <w:t xml:space="preserve"> SE</w:t>
            </w:r>
            <w:r w:rsidR="00431B9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TOR AUDITADO</w:t>
            </w:r>
          </w:p>
        </w:tc>
        <w:tc>
          <w:tcPr>
            <w:tcW w:w="3529" w:type="pct"/>
            <w:tcBorders>
              <w:bottom w:val="single" w:sz="6" w:space="0" w:color="000000"/>
            </w:tcBorders>
            <w:shd w:val="clear" w:color="auto" w:fill="FFFF99"/>
          </w:tcPr>
          <w:p w14:paraId="1998E2C7" w14:textId="77777777" w:rsidR="00572B23" w:rsidRDefault="00572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DOCVARIABLE  "auditorlider"\*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B23" w14:paraId="223EC0D4" w14:textId="77777777" w:rsidTr="00910085">
        <w:trPr>
          <w:trHeight w:val="567"/>
        </w:trPr>
        <w:tc>
          <w:tcPr>
            <w:tcW w:w="1471" w:type="pct"/>
          </w:tcPr>
          <w:p w14:paraId="5F271B45" w14:textId="77777777" w:rsidR="00572B23" w:rsidRPr="00380560" w:rsidRDefault="004841EE" w:rsidP="00380560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 LÍDER</w:t>
            </w:r>
          </w:p>
        </w:tc>
        <w:tc>
          <w:tcPr>
            <w:tcW w:w="3529" w:type="pct"/>
            <w:shd w:val="clear" w:color="auto" w:fill="FFFF99"/>
          </w:tcPr>
          <w:p w14:paraId="7A4E206C" w14:textId="77777777" w:rsidR="00572B23" w:rsidRPr="004841EE" w:rsidRDefault="00572B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DOCVARIABLE  "auditor"\*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2B23" w14:paraId="49A5B13F" w14:textId="77777777" w:rsidTr="00910085">
        <w:trPr>
          <w:trHeight w:val="406"/>
        </w:trPr>
        <w:tc>
          <w:tcPr>
            <w:tcW w:w="1471" w:type="pct"/>
          </w:tcPr>
          <w:p w14:paraId="5C784694" w14:textId="77777777" w:rsidR="00572B23" w:rsidRDefault="004841EE" w:rsidP="004841E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AUDITOR(es)</w:t>
            </w:r>
          </w:p>
        </w:tc>
        <w:tc>
          <w:tcPr>
            <w:tcW w:w="3529" w:type="pct"/>
            <w:shd w:val="clear" w:color="auto" w:fill="FFFF99"/>
          </w:tcPr>
          <w:p w14:paraId="0D387323" w14:textId="77777777" w:rsidR="00572B23" w:rsidRDefault="00572B23">
            <w:pPr>
              <w:rPr>
                <w:rFonts w:ascii="Arial" w:hAnsi="Arial" w:cs="Arial"/>
              </w:rPr>
            </w:pPr>
          </w:p>
        </w:tc>
      </w:tr>
      <w:tr w:rsidR="00572B23" w:rsidRPr="00380560" w14:paraId="50E1EC23" w14:textId="77777777" w:rsidTr="00910085">
        <w:trPr>
          <w:trHeight w:hRule="exact" w:val="552"/>
        </w:trPr>
        <w:tc>
          <w:tcPr>
            <w:tcW w:w="1471" w:type="pct"/>
          </w:tcPr>
          <w:p w14:paraId="748DAC2E" w14:textId="77777777" w:rsidR="00572B23" w:rsidRDefault="00431B97" w:rsidP="00431B9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FECHA</w:t>
            </w:r>
            <w:r w:rsidR="00EB0F2E">
              <w:rPr>
                <w:rFonts w:ascii="Arial" w:hAnsi="Arial" w:cs="Arial"/>
                <w:lang w:val="de-DE"/>
              </w:rPr>
              <w:t xml:space="preserve"> D</w:t>
            </w:r>
            <w:r>
              <w:rPr>
                <w:rFonts w:ascii="Arial" w:hAnsi="Arial" w:cs="Arial"/>
                <w:lang w:val="de-DE"/>
              </w:rPr>
              <w:t>E L</w:t>
            </w:r>
            <w:r w:rsidR="00EB0F2E">
              <w:rPr>
                <w:rFonts w:ascii="Arial" w:hAnsi="Arial" w:cs="Arial"/>
                <w:lang w:val="de-DE"/>
              </w:rPr>
              <w:t xml:space="preserve">A </w:t>
            </w:r>
            <w:r>
              <w:rPr>
                <w:rFonts w:ascii="Arial" w:hAnsi="Arial" w:cs="Arial"/>
                <w:lang w:val="de-DE"/>
              </w:rPr>
              <w:t>AUDITORÍ</w:t>
            </w:r>
            <w:r w:rsidR="00EB0F2E"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3529" w:type="pct"/>
            <w:shd w:val="clear" w:color="auto" w:fill="FFFF99"/>
          </w:tcPr>
          <w:p w14:paraId="7A1348EF" w14:textId="77777777" w:rsidR="00572B23" w:rsidRDefault="00572B23" w:rsidP="00EB0F2E">
            <w:pPr>
              <w:snapToGrid w:val="0"/>
              <w:rPr>
                <w:rFonts w:ascii="Arial" w:hAnsi="Arial" w:cs="Arial"/>
              </w:rPr>
            </w:pPr>
            <w:bookmarkStart w:id="0" w:name="MatrixJa1"/>
            <w:r>
              <w:rPr>
                <w:rFonts w:ascii="Arial" w:hAnsi="Arial" w:cs="Arial"/>
              </w:rPr>
              <w:t xml:space="preserve"> </w:t>
            </w:r>
            <w:bookmarkEnd w:id="0"/>
          </w:p>
        </w:tc>
      </w:tr>
      <w:tr w:rsidR="00572B23" w14:paraId="40EA17C1" w14:textId="77777777" w:rsidTr="00910085">
        <w:trPr>
          <w:trHeight w:hRule="exact" w:val="574"/>
        </w:trPr>
        <w:tc>
          <w:tcPr>
            <w:tcW w:w="1471" w:type="pct"/>
          </w:tcPr>
          <w:p w14:paraId="062CE98A" w14:textId="77777777" w:rsidR="00572B23" w:rsidRDefault="00EB0F2E" w:rsidP="00431B9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DURA</w:t>
            </w:r>
            <w:r w:rsidR="00431B97">
              <w:rPr>
                <w:rFonts w:ascii="Arial" w:hAnsi="Arial" w:cs="Arial"/>
                <w:lang w:val="de-DE"/>
              </w:rPr>
              <w:t xml:space="preserve">CIÓN </w:t>
            </w:r>
            <w:r>
              <w:rPr>
                <w:rFonts w:ascii="Arial" w:hAnsi="Arial" w:cs="Arial"/>
                <w:lang w:val="de-DE"/>
              </w:rPr>
              <w:t>D</w:t>
            </w:r>
            <w:r w:rsidR="00431B97">
              <w:rPr>
                <w:rFonts w:ascii="Arial" w:hAnsi="Arial" w:cs="Arial"/>
                <w:lang w:val="de-DE"/>
              </w:rPr>
              <w:t>E LA AUDITORÍ</w:t>
            </w:r>
            <w:r>
              <w:rPr>
                <w:rFonts w:ascii="Arial" w:hAnsi="Arial" w:cs="Arial"/>
                <w:lang w:val="de-DE"/>
              </w:rPr>
              <w:t>A</w:t>
            </w:r>
          </w:p>
        </w:tc>
        <w:tc>
          <w:tcPr>
            <w:tcW w:w="3529" w:type="pct"/>
            <w:shd w:val="clear" w:color="auto" w:fill="FFFF99"/>
          </w:tcPr>
          <w:p w14:paraId="0407F90D" w14:textId="77777777" w:rsidR="00572B23" w:rsidRDefault="00572B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DOCVARIABLE  "numeroturnoscad"\*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F9E0B25" w14:textId="77777777" w:rsidR="00572B23" w:rsidRDefault="00572B23">
      <w:pPr>
        <w:rPr>
          <w:rFonts w:ascii="Arial" w:hAnsi="Arial" w:cs="Arial"/>
        </w:rPr>
      </w:pPr>
    </w:p>
    <w:p w14:paraId="1D1E87F3" w14:textId="77777777" w:rsidR="00572B23" w:rsidRDefault="00572B23">
      <w:pPr>
        <w:rPr>
          <w:rFonts w:ascii="Arial" w:hAnsi="Arial" w:cs="Arial"/>
        </w:rPr>
      </w:pPr>
    </w:p>
    <w:tbl>
      <w:tblPr>
        <w:tblW w:w="94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119"/>
        <w:gridCol w:w="1275"/>
        <w:gridCol w:w="1306"/>
        <w:gridCol w:w="2440"/>
      </w:tblGrid>
      <w:tr w:rsidR="00531A54" w14:paraId="43A523ED" w14:textId="77777777" w:rsidTr="00910085">
        <w:trPr>
          <w:trHeight w:val="567"/>
          <w:tblHeader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37523258" w14:textId="7F54BD0A" w:rsidR="00531A54" w:rsidRPr="00431B97" w:rsidRDefault="00431B97" w:rsidP="00431B97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FECHA</w:t>
            </w:r>
            <w:r w:rsidR="00531A54"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 </w:t>
            </w:r>
            <w:r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Y</w:t>
            </w:r>
            <w:r w:rsidR="000463C0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 HORA</w:t>
            </w:r>
            <w:r w:rsidR="00531A54"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RIO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6762353B" w14:textId="77777777" w:rsidR="00531A54" w:rsidRPr="00431B97" w:rsidRDefault="00531A54" w:rsidP="00531A54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L</w:t>
            </w:r>
            <w:r w:rsidR="00431B97"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OCAL Y</w:t>
            </w:r>
            <w:r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 PROCESO </w:t>
            </w:r>
          </w:p>
          <w:p w14:paraId="3DA0FB6A" w14:textId="77777777" w:rsidR="00531A54" w:rsidRPr="00431B97" w:rsidRDefault="00431B97" w:rsidP="00531A54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A </w:t>
            </w:r>
            <w:r w:rsidR="00531A54"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SER AUDITADO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63D9E952" w14:textId="77777777" w:rsidR="00531A54" w:rsidRPr="00431B97" w:rsidRDefault="00531A54">
            <w:pPr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AUDITOR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39D8EA7F" w14:textId="77777777" w:rsidR="00431B97" w:rsidRDefault="00431B97">
            <w:pPr>
              <w:ind w:left="113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</w:p>
          <w:p w14:paraId="51A8DFB4" w14:textId="77777777" w:rsidR="00531A54" w:rsidRPr="00431B97" w:rsidRDefault="00531A54">
            <w:pPr>
              <w:ind w:left="113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AUDITADO</w:t>
            </w:r>
          </w:p>
          <w:p w14:paraId="569AE6DD" w14:textId="77777777" w:rsidR="00531A54" w:rsidRPr="00431B97" w:rsidRDefault="00531A54">
            <w:pPr>
              <w:ind w:left="113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002060"/>
            <w:vAlign w:val="center"/>
          </w:tcPr>
          <w:p w14:paraId="0F978A66" w14:textId="56F152CB" w:rsidR="00531A54" w:rsidRPr="00431B97" w:rsidRDefault="00531A54" w:rsidP="000463C0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DETA</w:t>
            </w:r>
            <w:r w:rsidR="000463C0">
              <w:rPr>
                <w:rFonts w:ascii="Arial" w:hAnsi="Arial" w:cs="Arial"/>
                <w:b/>
                <w:color w:val="FFFFFF" w:themeColor="background1"/>
                <w:lang w:val="es-MX"/>
              </w:rPr>
              <w:t>LL</w:t>
            </w:r>
            <w:r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E D</w:t>
            </w:r>
            <w:r w:rsidR="00431B97"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E L</w:t>
            </w:r>
            <w:r w:rsidR="000463C0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OS ITEMS A SER </w:t>
            </w:r>
            <w:r w:rsidRPr="00431B97">
              <w:rPr>
                <w:rFonts w:ascii="Arial" w:hAnsi="Arial" w:cs="Arial"/>
                <w:b/>
                <w:color w:val="FFFFFF" w:themeColor="background1"/>
                <w:lang w:val="es-MX"/>
              </w:rPr>
              <w:t>AUDITADOS</w:t>
            </w:r>
          </w:p>
        </w:tc>
      </w:tr>
      <w:tr w:rsidR="00531A54" w14:paraId="4A3F8ECC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600FC5" w14:textId="77777777" w:rsidR="00531A54" w:rsidRPr="00586020" w:rsidRDefault="00531A54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9B5C8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FA2DC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7864B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7EA2C" w14:textId="77777777" w:rsidR="00531A54" w:rsidRPr="00531A54" w:rsidRDefault="00531A54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5FEDFF74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5608C5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9B2D2F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211FB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A9FCC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6139AA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2CA79C58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6DF708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AACB58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47B5D9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83F9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C6411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42C4ADD8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25B057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AC151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6ED62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DA1D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6B2C2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06B31688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E4E0A7E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F54123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0D2D9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5C7B0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AAAB1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463245D2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7404CC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8D216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076E0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D43E5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27DD6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61E77C71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AD6348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67A6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29291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D93A6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A63260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25E16F8F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9DE6BA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921B9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7F79DD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31451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DF12CF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626DB7A8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818B0D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0643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15A6F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746F8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BA4820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1C9BA25B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2BA58A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7A7320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9F8438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019E7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EB0A6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520FA5CB" w14:textId="77777777" w:rsidTr="00910085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02C91" w14:textId="77777777" w:rsidR="00421865" w:rsidRPr="00586020" w:rsidRDefault="00421865" w:rsidP="00572B23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AA704C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2E13D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79B88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676FD" w14:textId="77777777" w:rsidR="00421865" w:rsidRPr="00531A54" w:rsidRDefault="00421865" w:rsidP="00572B23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</w:tbl>
    <w:p w14:paraId="3D584D70" w14:textId="77777777" w:rsidR="00BD46BD" w:rsidRDefault="00BD46BD" w:rsidP="00531A54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94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119"/>
        <w:gridCol w:w="1261"/>
        <w:gridCol w:w="1320"/>
        <w:gridCol w:w="2440"/>
      </w:tblGrid>
      <w:tr w:rsidR="00421865" w14:paraId="6409CC68" w14:textId="77777777" w:rsidTr="00431B9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9FA2B7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24F4D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90A85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59072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3301E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590AFA45" w14:textId="77777777" w:rsidTr="00431B9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F3A5FE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3F6EA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4293A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E7515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E6664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59999DB7" w14:textId="77777777" w:rsidTr="00431B9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30114B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4371F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38809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B124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66CD2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1F0476B0" w14:textId="77777777" w:rsidTr="00431B9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4A39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05741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803DD7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14A27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16AD55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</w:tbl>
    <w:p w14:paraId="094A0B7E" w14:textId="77777777" w:rsidR="00C22652" w:rsidRPr="00152169" w:rsidRDefault="00C22652">
      <w:pPr>
        <w:rPr>
          <w:rFonts w:ascii="Arial" w:hAnsi="Arial" w:cs="Arial"/>
          <w:sz w:val="16"/>
          <w:szCs w:val="16"/>
        </w:rPr>
      </w:pPr>
    </w:p>
    <w:p w14:paraId="78A7942C" w14:textId="77777777" w:rsidR="00152169" w:rsidRDefault="00152169"/>
    <w:tbl>
      <w:tblPr>
        <w:tblW w:w="94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119"/>
        <w:gridCol w:w="1261"/>
        <w:gridCol w:w="1320"/>
        <w:gridCol w:w="2440"/>
      </w:tblGrid>
      <w:tr w:rsidR="00421865" w14:paraId="2D7099B6" w14:textId="77777777" w:rsidTr="00431B9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EC4D0D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4C94F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BB085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FA979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C5418D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6B776534" w14:textId="77777777" w:rsidTr="00431B9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C5ACA3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CDB07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B9860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165E1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E3BC2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25B96628" w14:textId="77777777" w:rsidTr="00431B9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727306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B3A630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B66B0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F5351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C1B1F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  <w:tr w:rsidR="00421865" w14:paraId="0AE7BA5E" w14:textId="77777777" w:rsidTr="00431B97">
        <w:trPr>
          <w:cantSplit/>
          <w:trHeight w:val="312"/>
        </w:trPr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0C39A" w14:textId="77777777" w:rsidR="00421865" w:rsidRPr="00586020" w:rsidRDefault="00421865" w:rsidP="007061CE">
            <w:pPr>
              <w:pStyle w:val="Textodenotaderodap"/>
              <w:jc w:val="center"/>
              <w:rPr>
                <w:b/>
                <w:spacing w:val="-10"/>
                <w:sz w:val="16"/>
                <w:lang w:val="pt-BR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CD831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EA333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79560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2A400B" w14:textId="77777777" w:rsidR="00421865" w:rsidRPr="00531A54" w:rsidRDefault="00421865" w:rsidP="007061CE">
            <w:pPr>
              <w:pStyle w:val="Textodenotaderodap"/>
              <w:jc w:val="center"/>
              <w:rPr>
                <w:spacing w:val="-10"/>
                <w:sz w:val="16"/>
                <w:lang w:val="pt-BR"/>
              </w:rPr>
            </w:pPr>
          </w:p>
        </w:tc>
      </w:tr>
    </w:tbl>
    <w:p w14:paraId="76E56FDA" w14:textId="77777777" w:rsidR="00C22652" w:rsidRDefault="00C22652"/>
    <w:tbl>
      <w:tblPr>
        <w:tblW w:w="94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0"/>
      </w:tblGrid>
      <w:tr w:rsidR="00C22652" w14:paraId="4F324BFA" w14:textId="77777777" w:rsidTr="00531A54">
        <w:trPr>
          <w:cantSplit/>
          <w:trHeight w:val="334"/>
          <w:hidden/>
        </w:trPr>
        <w:tc>
          <w:tcPr>
            <w:tcW w:w="9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F7E1" w14:textId="77777777" w:rsidR="00C22652" w:rsidRDefault="00C22652">
            <w:pPr>
              <w:spacing w:before="20" w:afterLines="20" w:after="48"/>
              <w:ind w:left="57" w:right="57"/>
              <w:jc w:val="center"/>
              <w:rPr>
                <w:rFonts w:ascii="Arial" w:hAnsi="Arial" w:cs="Arial"/>
                <w:vanish/>
                <w:position w:val="6"/>
                <w:vertAlign w:val="superscript"/>
              </w:rPr>
            </w:pPr>
            <w:r>
              <w:rPr>
                <w:rFonts w:ascii="Arial" w:hAnsi="Arial" w:cs="Arial"/>
                <w:vanish/>
                <w:position w:val="6"/>
                <w:vertAlign w:val="superscript"/>
              </w:rPr>
              <w:t xml:space="preserve">     </w:t>
            </w:r>
          </w:p>
        </w:tc>
      </w:tr>
    </w:tbl>
    <w:p w14:paraId="57999C79" w14:textId="77777777" w:rsidR="00572B23" w:rsidRDefault="00572B23" w:rsidP="00033185"/>
    <w:sectPr w:rsidR="00572B23" w:rsidSect="004841EE">
      <w:head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3658" w14:textId="77777777" w:rsidR="00B66128" w:rsidRDefault="00B66128">
      <w:r>
        <w:separator/>
      </w:r>
    </w:p>
  </w:endnote>
  <w:endnote w:type="continuationSeparator" w:id="0">
    <w:p w14:paraId="052D1F4E" w14:textId="77777777" w:rsidR="00B66128" w:rsidRDefault="00B6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5C8B9" w14:textId="77777777" w:rsidR="00B66128" w:rsidRDefault="00B66128">
      <w:r>
        <w:separator/>
      </w:r>
    </w:p>
  </w:footnote>
  <w:footnote w:type="continuationSeparator" w:id="0">
    <w:p w14:paraId="53AFE5EC" w14:textId="77777777" w:rsidR="00B66128" w:rsidRDefault="00B6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B7C5" w14:textId="77777777" w:rsidR="00EB0F2E" w:rsidRDefault="00431B97">
    <w:pPr>
      <w:pStyle w:val="Cabealho"/>
    </w:pP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4C8C8E" wp14:editId="61B8EAD7">
              <wp:simplePos x="0" y="0"/>
              <wp:positionH relativeFrom="column">
                <wp:posOffset>1653540</wp:posOffset>
              </wp:positionH>
              <wp:positionV relativeFrom="paragraph">
                <wp:posOffset>-29845</wp:posOffset>
              </wp:positionV>
              <wp:extent cx="3099435" cy="386715"/>
              <wp:effectExtent l="0" t="0" r="571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9435" cy="386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FCE1D" w14:textId="3CA2785C" w:rsidR="004841EE" w:rsidRPr="004841EE" w:rsidRDefault="00EB0F2E">
                          <w:pP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  </w:t>
                          </w:r>
                          <w:r w:rsidR="004841EE" w:rsidRPr="004841EE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PLAN DE </w:t>
                          </w:r>
                          <w:r w:rsidR="00431B97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AUDITORÍ</w:t>
                          </w:r>
                          <w:r w:rsidR="004841EE" w:rsidRPr="004841EE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64C8C8E" id="_x0000_t202" coordsize="21600,21600" o:spt="202" path="m0,0l0,21600,21600,21600,21600,0xe">
              <v:stroke joinstyle="miter"/>
              <v:path gradientshapeok="t" o:connecttype="rect"/>
            </v:shapetype>
            <v:shape id="Caixa_x0020_de_x0020_Texto_x0020_2" o:spid="_x0000_s1026" type="#_x0000_t202" style="position:absolute;left:0;text-align:left;margin-left:130.2pt;margin-top:-2.3pt;width:244.05pt;height:30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" stroked="f">
              <v:textbox style="mso-fit-shape-to-text:t">
                <w:txbxContent>
                  <w:p w14:paraId="79BFCE1D" w14:textId="3CA2785C" w:rsidR="004841EE" w:rsidRPr="004841EE" w:rsidRDefault="00EB0F2E">
                    <w:pPr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32"/>
                      </w:rPr>
                      <w:t xml:space="preserve">  </w:t>
                    </w:r>
                    <w:r w:rsidR="004841EE" w:rsidRPr="004841EE">
                      <w:rPr>
                        <w:rFonts w:ascii="Arial Black" w:hAnsi="Arial Black"/>
                        <w:sz w:val="32"/>
                        <w:szCs w:val="32"/>
                      </w:rPr>
                      <w:t xml:space="preserve">PLAN DE </w:t>
                    </w:r>
                    <w:r w:rsidR="00431B97">
                      <w:rPr>
                        <w:rFonts w:ascii="Arial Black" w:hAnsi="Arial Black"/>
                        <w:sz w:val="32"/>
                        <w:szCs w:val="32"/>
                      </w:rPr>
                      <w:t>AUDITORÍ</w:t>
                    </w:r>
                    <w:r w:rsidR="004841EE" w:rsidRPr="004841EE">
                      <w:rPr>
                        <w:rFonts w:ascii="Arial Black" w:hAnsi="Arial Black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0F2E"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163058" wp14:editId="04496B93">
              <wp:simplePos x="0" y="0"/>
              <wp:positionH relativeFrom="column">
                <wp:posOffset>5742940</wp:posOffset>
              </wp:positionH>
              <wp:positionV relativeFrom="paragraph">
                <wp:posOffset>-133350</wp:posOffset>
              </wp:positionV>
              <wp:extent cx="923925" cy="638175"/>
              <wp:effectExtent l="0" t="0" r="9525" b="9525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2157E" w14:textId="77777777" w:rsidR="00EB0F2E" w:rsidRDefault="00EB0F2E" w:rsidP="00EB0F2E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F29</w:t>
                          </w:r>
                        </w:p>
                        <w:p w14:paraId="2D1F5FFC" w14:textId="77777777" w:rsidR="00EB0F2E" w:rsidRDefault="00EB0F2E" w:rsidP="00EB0F2E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Rev. 01</w:t>
                          </w:r>
                        </w:p>
                        <w:p w14:paraId="27B21EE4" w14:textId="3ECFE929" w:rsidR="00EB0F2E" w:rsidRPr="00EB0F2E" w:rsidRDefault="00EB0F2E" w:rsidP="00EB0F2E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01/06/20</w:t>
                          </w:r>
                          <w:r w:rsidR="008C78F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VV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630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2.2pt;margin-top:-10.5pt;width:72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" stroked="f">
              <v:textbox>
                <w:txbxContent>
                  <w:p w14:paraId="68A2157E" w14:textId="77777777" w:rsidR="00EB0F2E" w:rsidRDefault="00EB0F2E" w:rsidP="00EB0F2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F29</w:t>
                    </w:r>
                  </w:p>
                  <w:p w14:paraId="2D1F5FFC" w14:textId="77777777" w:rsidR="00EB0F2E" w:rsidRDefault="00EB0F2E" w:rsidP="00EB0F2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Rev. 01</w:t>
                    </w:r>
                  </w:p>
                  <w:p w14:paraId="27B21EE4" w14:textId="3ECFE929" w:rsidR="00EB0F2E" w:rsidRPr="00EB0F2E" w:rsidRDefault="00EB0F2E" w:rsidP="00EB0F2E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01/06/20</w:t>
                    </w:r>
                    <w:r w:rsidR="008C78F9">
                      <w:rPr>
                        <w:rFonts w:ascii="Arial" w:hAnsi="Arial" w:cs="Arial"/>
                        <w:sz w:val="22"/>
                        <w:szCs w:val="22"/>
                      </w:rPr>
                      <w:t>VV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41EE">
      <w:rPr>
        <w:noProof/>
        <w:sz w:val="20"/>
        <w:lang w:val="es-ES_tradnl" w:eastAsia="es-ES_tradnl"/>
      </w:rPr>
      <w:drawing>
        <wp:inline distT="0" distB="0" distL="0" distR="0" wp14:anchorId="0FB0A472" wp14:editId="06A16C2E">
          <wp:extent cx="1157605" cy="767715"/>
          <wp:effectExtent l="0" t="0" r="444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41EE">
      <w:t xml:space="preserve">      </w:t>
    </w:r>
  </w:p>
  <w:p w14:paraId="5F44CD71" w14:textId="77777777" w:rsidR="004841EE" w:rsidRDefault="004841EE">
    <w:pPr>
      <w:pStyle w:val="Cabealho"/>
    </w:pP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8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734372"/>
    <w:multiLevelType w:val="hybridMultilevel"/>
    <w:tmpl w:val="481CA624"/>
    <w:lvl w:ilvl="0" w:tplc="240655A6">
      <w:start w:val="1"/>
      <w:numFmt w:val="decimal"/>
      <w:lvlText w:val="%1."/>
      <w:lvlJc w:val="right"/>
      <w:pPr>
        <w:tabs>
          <w:tab w:val="num" w:pos="227"/>
        </w:tabs>
        <w:ind w:left="170" w:firstLine="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5874254A"/>
    <w:multiLevelType w:val="hybridMultilevel"/>
    <w:tmpl w:val="63B22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1413"/>
    <w:multiLevelType w:val="hybridMultilevel"/>
    <w:tmpl w:val="9C60ACD2"/>
    <w:lvl w:ilvl="0" w:tplc="A17C8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829F9"/>
    <w:multiLevelType w:val="hybridMultilevel"/>
    <w:tmpl w:val="F54C130A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60"/>
    <w:rsid w:val="00033185"/>
    <w:rsid w:val="00041EC7"/>
    <w:rsid w:val="000463C0"/>
    <w:rsid w:val="00152169"/>
    <w:rsid w:val="00380560"/>
    <w:rsid w:val="003A001F"/>
    <w:rsid w:val="00421865"/>
    <w:rsid w:val="00431B97"/>
    <w:rsid w:val="004841EE"/>
    <w:rsid w:val="004E7844"/>
    <w:rsid w:val="00531A54"/>
    <w:rsid w:val="00572B23"/>
    <w:rsid w:val="005E239A"/>
    <w:rsid w:val="008C78F9"/>
    <w:rsid w:val="00910085"/>
    <w:rsid w:val="00AD6852"/>
    <w:rsid w:val="00B62B96"/>
    <w:rsid w:val="00B66128"/>
    <w:rsid w:val="00BC6165"/>
    <w:rsid w:val="00BD46BD"/>
    <w:rsid w:val="00C22652"/>
    <w:rsid w:val="00C70A25"/>
    <w:rsid w:val="00E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AA117"/>
  <w15:chartTrackingRefBased/>
  <w15:docId w15:val="{5AEB5995-3229-4A8F-8A1C-2DC78272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ind w:left="1559" w:hanging="1559"/>
      <w:jc w:val="both"/>
      <w:outlineLvl w:val="2"/>
    </w:pPr>
    <w:rPr>
      <w:rFonts w:ascii="Bookman Old Style" w:hAnsi="Bookman Old Style"/>
      <w:b/>
      <w:i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jc w:val="both"/>
    </w:pPr>
    <w:rPr>
      <w:sz w:val="22"/>
      <w:lang w:val="en-US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widowControl w:val="0"/>
      <w:suppressAutoHyphens/>
      <w:ind w:left="720"/>
      <w:contextualSpacing/>
    </w:pPr>
    <w:rPr>
      <w:rFonts w:ascii="Liberation Serif" w:eastAsia="DejaVu Sans" w:hAnsi="Liberation Serif"/>
      <w:kern w:val="1"/>
      <w:sz w:val="24"/>
      <w:szCs w:val="24"/>
    </w:rPr>
  </w:style>
  <w:style w:type="paragraph" w:styleId="NormalWeb">
    <w:name w:val="Normal (Web)"/>
    <w:basedOn w:val="Normal"/>
    <w:unhideWhenUsed/>
    <w:pPr>
      <w:spacing w:before="100" w:beforeAutospacing="1" w:after="119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BD46BD"/>
    <w:rPr>
      <w:rFonts w:ascii="Arial" w:hAnsi="Arial"/>
      <w:lang w:val="de-DE" w:eastAsia="de-DE"/>
    </w:rPr>
  </w:style>
  <w:style w:type="character" w:customStyle="1" w:styleId="CabealhoChar">
    <w:name w:val="Cabeçalho Char"/>
    <w:basedOn w:val="Fontepargpadro"/>
    <w:link w:val="Cabealho"/>
    <w:uiPriority w:val="99"/>
    <w:rsid w:val="004841EE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Escritorio Sao Paulo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BRTUV</dc:creator>
  <cp:keywords/>
  <cp:lastModifiedBy>microvaio</cp:lastModifiedBy>
  <cp:revision>4</cp:revision>
  <cp:lastPrinted>2006-05-16T13:25:00Z</cp:lastPrinted>
  <dcterms:created xsi:type="dcterms:W3CDTF">2016-03-06T03:52:00Z</dcterms:created>
  <dcterms:modified xsi:type="dcterms:W3CDTF">2020-05-09T14:00:00Z</dcterms:modified>
</cp:coreProperties>
</file>